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60C" w:rsidRPr="00391B33" w:rsidRDefault="00391B33" w:rsidP="00391B3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</w:t>
      </w:r>
      <w:r w:rsidR="0050360C" w:rsidRPr="0039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50360C" w:rsidRPr="00391B33" w:rsidRDefault="0050360C" w:rsidP="00391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ГРАЖДАНЦЕВСКОГО СЕЛЬСОВЕТА</w:t>
      </w:r>
    </w:p>
    <w:p w:rsidR="0050360C" w:rsidRPr="00391B33" w:rsidRDefault="0050360C" w:rsidP="0050360C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50360C" w:rsidRPr="00391B33" w:rsidRDefault="0050360C" w:rsidP="0050360C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360C" w:rsidRPr="00391B33" w:rsidRDefault="0050360C" w:rsidP="0050360C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 Т А Н О В Л Е Н И Е</w:t>
      </w:r>
    </w:p>
    <w:p w:rsidR="0050360C" w:rsidRPr="00391B33" w:rsidRDefault="0050360C" w:rsidP="0050360C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360C" w:rsidRPr="00391B33" w:rsidRDefault="0050360C" w:rsidP="0050360C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00.00.0000                         с. Гражданцево                                         №  </w:t>
      </w:r>
    </w:p>
    <w:p w:rsidR="0050360C" w:rsidRPr="00391B33" w:rsidRDefault="0050360C" w:rsidP="0050360C">
      <w:pPr>
        <w:tabs>
          <w:tab w:val="left" w:pos="0"/>
        </w:tabs>
        <w:ind w:right="76"/>
        <w:jc w:val="center"/>
        <w:rPr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>Об утверждении гарантированных перечней услуг по погребению, требований к качеству услуг и стоимости услуг, предоста</w:t>
      </w:r>
      <w:r w:rsidR="00684BAC" w:rsidRPr="00391B33">
        <w:rPr>
          <w:rFonts w:ascii="Times New Roman" w:hAnsi="Times New Roman"/>
          <w:b/>
          <w:color w:val="000000" w:themeColor="text1"/>
          <w:sz w:val="28"/>
          <w:szCs w:val="28"/>
        </w:rPr>
        <w:t>вляемых согласно гарантированным перечням</w:t>
      </w: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 по погребению на территории </w:t>
      </w:r>
      <w:r w:rsidR="00C559CF" w:rsidRPr="00391B33">
        <w:rPr>
          <w:rFonts w:ascii="Times New Roman" w:hAnsi="Times New Roman"/>
          <w:b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сельсовета 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391B33">
        <w:rPr>
          <w:rFonts w:ascii="Times New Roman" w:hAnsi="Times New Roman"/>
          <w:color w:val="000000" w:themeColor="text1"/>
          <w:sz w:val="28"/>
          <w:szCs w:val="28"/>
        </w:rPr>
        <w:t>В целях реализации статей 9,10,12 Федерального закона от 12.01.1996 № 8-ФЗ «О погребении и похоронном деле», согласно статьи 6 Федерального закона от 19.12.2016 № 444-ФЗ 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 Российской Федерации, и приостановлении действия части 2 статьи 6 Федерального закона «О дополнительных мерах государственной поддержки семей</w:t>
      </w:r>
      <w:proofErr w:type="gramEnd"/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, имеющих детей»,  </w:t>
      </w:r>
      <w:r w:rsidR="00684BAC" w:rsidRPr="00391B33">
        <w:rPr>
          <w:rFonts w:ascii="Times New Roman" w:hAnsi="Times New Roman"/>
          <w:color w:val="000000" w:themeColor="text1"/>
          <w:sz w:val="28"/>
          <w:szCs w:val="28"/>
        </w:rPr>
        <w:t>на основании постановления Правительства Российской Федерации от 24 января 2019 года № 32 «Об утверждении коэффициента индексации выплат, пособий и компе</w:t>
      </w:r>
      <w:r w:rsidR="009D644E" w:rsidRPr="00391B33">
        <w:rPr>
          <w:rFonts w:ascii="Times New Roman" w:hAnsi="Times New Roman"/>
          <w:color w:val="000000" w:themeColor="text1"/>
          <w:sz w:val="28"/>
          <w:szCs w:val="28"/>
        </w:rPr>
        <w:t>нсаций в 2019 году»</w:t>
      </w: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9D644E" w:rsidRPr="00391B33">
        <w:rPr>
          <w:rFonts w:ascii="Times New Roman" w:hAnsi="Times New Roman"/>
          <w:color w:val="000000" w:themeColor="text1"/>
          <w:sz w:val="28"/>
          <w:szCs w:val="28"/>
        </w:rPr>
        <w:t>в  соответствии с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Уставом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области, администрация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Гражданцевского </w:t>
      </w:r>
      <w:r w:rsidRPr="00391B33">
        <w:rPr>
          <w:rFonts w:ascii="Times New Roman" w:hAnsi="Times New Roman"/>
          <w:color w:val="000000" w:themeColor="text1"/>
          <w:sz w:val="28"/>
          <w:szCs w:val="28"/>
        </w:rPr>
        <w:t>сельсовета 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>ПОСТАНОВЛЯЕТ:</w:t>
      </w:r>
    </w:p>
    <w:p w:rsidR="00783522" w:rsidRPr="00391B33" w:rsidRDefault="00783522" w:rsidP="00783522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гарантированный перечень услуг по погребению на территории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 </w:t>
      </w:r>
      <w:r w:rsidRPr="00391B3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(Приложение к постановлению № 1).</w:t>
      </w:r>
    </w:p>
    <w:p w:rsidR="00783522" w:rsidRPr="00391B33" w:rsidRDefault="00783522" w:rsidP="00783522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Утвердить гарантированный перечень услуг по погребению умерших (погибших), не имеющих супруга, близких родственников, иных родственников либо законного представителя умершего на территории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 (Приложение к постановлению № 2).</w:t>
      </w:r>
    </w:p>
    <w:p w:rsidR="00783522" w:rsidRPr="00391B33" w:rsidRDefault="00783522" w:rsidP="00783522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требования к качеству услуг, предоставляемых согласно гарантированному перечню услуг по погребению на территории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C559C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сельсовета Северного района Новосибирской области </w:t>
      </w:r>
      <w:r w:rsidRPr="00391B33">
        <w:rPr>
          <w:rFonts w:ascii="Times New Roman" w:hAnsi="Times New Roman"/>
          <w:color w:val="000000" w:themeColor="text1"/>
          <w:sz w:val="28"/>
          <w:szCs w:val="28"/>
        </w:rPr>
        <w:t>(Приложение к постановлению № 3).</w:t>
      </w:r>
    </w:p>
    <w:p w:rsidR="00783522" w:rsidRPr="00391B33" w:rsidRDefault="00783522" w:rsidP="00783522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Утвердить требования к качеству услуг, предоставляемых 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 умершего на территории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 (Приложение к постановлению № 4).</w:t>
      </w:r>
    </w:p>
    <w:p w:rsidR="00783522" w:rsidRPr="00391B33" w:rsidRDefault="00783522" w:rsidP="00783522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Утвердить стоимость  услуг, предоставляемых согласно гарантированному перечню услуг по погребению на территории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 с 01 февраля 2019 года в размере 7135,76 рублей (семь тысяч сто тридцать пять рублей 76 копеек)  до изменения нормативно-правого акта (Приложение к постановлению № 5). </w:t>
      </w:r>
    </w:p>
    <w:p w:rsidR="00783522" w:rsidRPr="00391B33" w:rsidRDefault="00783522" w:rsidP="00783522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Утвердить стоимость  услуг, предоставляемых 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 умершего на территории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 с 01 февраля 2019 года в размере 7434,09 рублей (семь  тысяч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четыреста тридцать четыре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рубл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391B33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09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копе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ек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) до изменения нормативно-правого акта (Приложение к постановлению № 6).</w:t>
      </w:r>
      <w:proofErr w:type="gramEnd"/>
    </w:p>
    <w:p w:rsidR="00783522" w:rsidRPr="00391B33" w:rsidRDefault="009D644E" w:rsidP="009D644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    7.</w:t>
      </w:r>
      <w:r w:rsidR="00783522" w:rsidRPr="00391B33">
        <w:rPr>
          <w:rFonts w:ascii="Times New Roman" w:hAnsi="Times New Roman"/>
          <w:color w:val="000000" w:themeColor="text1"/>
          <w:sz w:val="28"/>
          <w:szCs w:val="28"/>
        </w:rPr>
        <w:t>Призна</w:t>
      </w:r>
      <w:r w:rsidR="00391B33" w:rsidRPr="00391B33">
        <w:rPr>
          <w:rFonts w:ascii="Times New Roman" w:hAnsi="Times New Roman"/>
          <w:color w:val="000000" w:themeColor="text1"/>
          <w:sz w:val="28"/>
          <w:szCs w:val="28"/>
        </w:rPr>
        <w:t>ть утратившим силу постановления</w:t>
      </w:r>
      <w:r w:rsidR="00783522"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783522"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 от </w:t>
      </w:r>
      <w:r w:rsidR="00C92C3F" w:rsidRPr="00391B33">
        <w:rPr>
          <w:rFonts w:ascii="Times New Roman" w:hAnsi="Times New Roman"/>
          <w:color w:val="000000" w:themeColor="text1"/>
          <w:sz w:val="28"/>
          <w:szCs w:val="28"/>
        </w:rPr>
        <w:t>01.02.2018</w:t>
      </w:r>
      <w:r w:rsidR="00783522"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5 </w:t>
      </w:r>
      <w:r w:rsidR="00783522" w:rsidRPr="00391B3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Об утверждении гарантированных перечней услуг по погребению, требований к качеству услуг и стоимости услуг, предоставляемых </w:t>
      </w:r>
      <w:proofErr w:type="gramStart"/>
      <w:r w:rsidRPr="00391B33">
        <w:rPr>
          <w:rFonts w:ascii="Times New Roman" w:hAnsi="Times New Roman"/>
          <w:color w:val="000000" w:themeColor="text1"/>
          <w:sz w:val="28"/>
          <w:szCs w:val="28"/>
        </w:rPr>
        <w:t>согласно</w:t>
      </w:r>
      <w:proofErr w:type="gramEnd"/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гарантированных перечней услуг по погребению на территории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области».</w:t>
      </w:r>
    </w:p>
    <w:p w:rsidR="00783522" w:rsidRPr="00391B33" w:rsidRDefault="00783522" w:rsidP="009D644E">
      <w:pPr>
        <w:pStyle w:val="a5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391B33">
        <w:rPr>
          <w:rFonts w:ascii="Times New Roman" w:hAnsi="Times New Roman"/>
          <w:color w:val="000000" w:themeColor="text1"/>
          <w:sz w:val="28"/>
        </w:rPr>
        <w:t>Разместить</w:t>
      </w:r>
      <w:proofErr w:type="gramEnd"/>
      <w:r w:rsidRPr="00391B33">
        <w:rPr>
          <w:rFonts w:ascii="Times New Roman" w:hAnsi="Times New Roman"/>
          <w:color w:val="000000" w:themeColor="text1"/>
          <w:sz w:val="28"/>
        </w:rPr>
        <w:t xml:space="preserve"> настоящее  постановление на официальном сайте администрации 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C92C3F" w:rsidRPr="00391B33">
        <w:rPr>
          <w:rFonts w:ascii="Times New Roman" w:hAnsi="Times New Roman"/>
          <w:color w:val="000000" w:themeColor="text1"/>
          <w:sz w:val="28"/>
        </w:rPr>
        <w:t xml:space="preserve"> сельсовета </w:t>
      </w:r>
      <w:r w:rsidRPr="00391B33">
        <w:rPr>
          <w:rFonts w:ascii="Times New Roman" w:hAnsi="Times New Roman"/>
          <w:color w:val="000000" w:themeColor="text1"/>
          <w:sz w:val="28"/>
        </w:rPr>
        <w:t xml:space="preserve">Северного района Новосибирской области и опубликовать в периодическом печатном издании «Вестник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C559CF" w:rsidRPr="00391B33">
        <w:rPr>
          <w:rFonts w:ascii="Times New Roman" w:hAnsi="Times New Roman"/>
          <w:color w:val="000000" w:themeColor="text1"/>
          <w:sz w:val="28"/>
        </w:rPr>
        <w:t xml:space="preserve"> </w:t>
      </w:r>
      <w:r w:rsidRPr="00391B33">
        <w:rPr>
          <w:rFonts w:ascii="Times New Roman" w:hAnsi="Times New Roman"/>
          <w:color w:val="000000" w:themeColor="text1"/>
          <w:sz w:val="28"/>
        </w:rPr>
        <w:t>сельсовета»</w:t>
      </w:r>
      <w:r w:rsidRPr="00391B3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783522" w:rsidRPr="00391B33" w:rsidRDefault="00783522" w:rsidP="009D644E">
      <w:pPr>
        <w:numPr>
          <w:ilvl w:val="0"/>
          <w:numId w:val="3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391B33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исполнением настоящего постановления оставляю за собой.</w:t>
      </w:r>
    </w:p>
    <w:p w:rsidR="00783522" w:rsidRPr="00391B33" w:rsidRDefault="00783522" w:rsidP="0078352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Глава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  сельсовета</w:t>
      </w: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 xml:space="preserve">Северного района Новосибирской области                                    </w:t>
      </w:r>
      <w:r w:rsidR="00C559CF" w:rsidRPr="00391B33">
        <w:rPr>
          <w:rFonts w:ascii="Times New Roman" w:hAnsi="Times New Roman"/>
          <w:color w:val="000000" w:themeColor="text1"/>
          <w:sz w:val="28"/>
          <w:szCs w:val="28"/>
        </w:rPr>
        <w:t>М.В. Аверченко</w:t>
      </w:r>
    </w:p>
    <w:p w:rsidR="00783522" w:rsidRPr="00391B33" w:rsidRDefault="00783522" w:rsidP="0078352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  <w:sectPr w:rsidR="00783522" w:rsidRPr="00391B33">
          <w:pgSz w:w="11906" w:h="16838"/>
          <w:pgMar w:top="1134" w:right="794" w:bottom="1077" w:left="1021" w:header="709" w:footer="709" w:gutter="0"/>
          <w:cols w:space="720"/>
        </w:sect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Приложение № 1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 постановлению администрации </w:t>
      </w:r>
    </w:p>
    <w:p w:rsidR="00783522" w:rsidRPr="00391B33" w:rsidRDefault="00C559CF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783522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.201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№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</w:t>
      </w: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Гарантированный перечень услуг 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по погребению  на территории </w:t>
      </w:r>
      <w:r w:rsidR="00C559CF" w:rsidRPr="00391B33">
        <w:rPr>
          <w:rFonts w:ascii="Times New Roman" w:hAnsi="Times New Roman"/>
          <w:b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сельсовета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Северного района Новосибирской области </w:t>
      </w: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tabs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numPr>
          <w:ilvl w:val="0"/>
          <w:numId w:val="2"/>
        </w:num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Оформление документов, необходимых для погребения.</w:t>
      </w:r>
    </w:p>
    <w:p w:rsidR="00783522" w:rsidRPr="00391B33" w:rsidRDefault="00783522" w:rsidP="00783522">
      <w:pPr>
        <w:numPr>
          <w:ilvl w:val="0"/>
          <w:numId w:val="2"/>
        </w:num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Предоставление и доставка гроба и других предметов, необходимых для погребения.</w:t>
      </w:r>
    </w:p>
    <w:p w:rsidR="00783522" w:rsidRPr="00391B33" w:rsidRDefault="00783522" w:rsidP="00783522">
      <w:pPr>
        <w:numPr>
          <w:ilvl w:val="0"/>
          <w:numId w:val="2"/>
        </w:num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Перевозка тела (останков) умершего на кладбище (в крематорий).</w:t>
      </w:r>
    </w:p>
    <w:p w:rsidR="00783522" w:rsidRPr="00391B33" w:rsidRDefault="00783522" w:rsidP="00783522">
      <w:pPr>
        <w:numPr>
          <w:ilvl w:val="0"/>
          <w:numId w:val="2"/>
        </w:num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Погребение (в том числе рытье стандартной могилы)</w:t>
      </w: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jc w:val="both"/>
        <w:rPr>
          <w:rFonts w:ascii="Calibri" w:eastAsia="Times New Roman" w:hAnsi="Calibri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jc w:val="both"/>
        <w:rPr>
          <w:rFonts w:eastAsia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jc w:val="both"/>
        <w:rPr>
          <w:rFonts w:eastAsia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jc w:val="both"/>
        <w:rPr>
          <w:rFonts w:eastAsia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jc w:val="both"/>
        <w:rPr>
          <w:rFonts w:eastAsia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jc w:val="both"/>
        <w:rPr>
          <w:rFonts w:eastAsia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jc w:val="both"/>
        <w:rPr>
          <w:rFonts w:eastAsia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jc w:val="both"/>
        <w:rPr>
          <w:rFonts w:eastAsia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Приложение № 2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 постановлению администрации </w:t>
      </w:r>
    </w:p>
    <w:p w:rsidR="00783522" w:rsidRPr="00391B33" w:rsidRDefault="00C559CF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783522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____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.201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№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Гарантированный перечень услуг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по погребению умерших (погибших), не имеющих супруга, близких родственников, иных родственников либо законного представителя умершего на территории </w:t>
      </w:r>
      <w:r w:rsidR="00C559CF" w:rsidRPr="00391B33">
        <w:rPr>
          <w:rFonts w:ascii="Times New Roman" w:hAnsi="Times New Roman"/>
          <w:b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сельсовета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Северного района Новосибирской области 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1.Оформление документов, необходимых для погребения.</w:t>
      </w:r>
    </w:p>
    <w:p w:rsidR="00783522" w:rsidRPr="00391B33" w:rsidRDefault="00783522" w:rsidP="0078352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2. Облачение тела.</w:t>
      </w:r>
    </w:p>
    <w:p w:rsidR="00783522" w:rsidRPr="00391B33" w:rsidRDefault="00783522" w:rsidP="0078352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3.Предоставление и доставка гроба и других предметов, необходимых для погребения.</w:t>
      </w:r>
    </w:p>
    <w:p w:rsidR="00783522" w:rsidRPr="00391B33" w:rsidRDefault="00783522" w:rsidP="0078352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391B33">
        <w:rPr>
          <w:color w:val="000000" w:themeColor="text1"/>
        </w:rPr>
        <w:t>.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Перевозка тела (останков) умершего на кладбище (в крематорий).</w:t>
      </w:r>
    </w:p>
    <w:p w:rsidR="00783522" w:rsidRPr="00391B33" w:rsidRDefault="00783522" w:rsidP="0078352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5.Погребение (в том числе рытье стандартной могилы) </w:t>
      </w: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C92C3F" w:rsidRPr="00391B33" w:rsidRDefault="00C92C3F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Приложение № 3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 постановлению администрации </w:t>
      </w:r>
    </w:p>
    <w:p w:rsidR="00783522" w:rsidRPr="00391B33" w:rsidRDefault="00C559CF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783522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.201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№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</w:t>
      </w: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Требования</w:t>
      </w:r>
    </w:p>
    <w:p w:rsidR="00783522" w:rsidRPr="00391B33" w:rsidRDefault="00783522" w:rsidP="00783522">
      <w:pPr>
        <w:spacing w:line="240" w:lineRule="auto"/>
        <w:ind w:left="567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к качеству услуг, предоставляемых согласно гарантированному перечню услуг по погребению на территории </w:t>
      </w:r>
      <w:r w:rsidR="00C559CF" w:rsidRPr="00391B33">
        <w:rPr>
          <w:rFonts w:ascii="Times New Roman" w:hAnsi="Times New Roman"/>
          <w:b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сельсовета     Северного района Новосибирской области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3402"/>
        <w:gridCol w:w="5245"/>
      </w:tblGrid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Гарантируемый перечень услуг по погребению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 w:rsidP="00BA4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Оформление государственного свидетельства о смерти, справки о смерти для назначения и выплаты единовременного государственного пособия по установленной форме</w:t>
            </w:r>
          </w:p>
        </w:tc>
      </w:tr>
      <w:tr w:rsidR="00783522" w:rsidRPr="00391B33" w:rsidTr="00783522">
        <w:trPr>
          <w:trHeight w:val="35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 w:rsidP="00BA4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Предоставление ритуальных принадлежностей: гроб с внутренней и наружной обивкой х\б тканью, подушка, покрывало.</w:t>
            </w:r>
          </w:p>
          <w:p w:rsidR="00783522" w:rsidRPr="00391B33" w:rsidRDefault="00783522" w:rsidP="00BA4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Снятие гроба</w:t>
            </w:r>
            <w:bookmarkStart w:id="0" w:name="_GoBack"/>
            <w:bookmarkEnd w:id="0"/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783522" w:rsidRPr="00391B33" w:rsidRDefault="00783522" w:rsidP="00BA4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Доставка до морга (дома), снятие гроба с автокатафалка и внос в помещение морга (дома) не выше 1-го этажа).</w:t>
            </w:r>
            <w:proofErr w:type="gramEnd"/>
          </w:p>
        </w:tc>
      </w:tr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Вынос гроб с телом умершего из помещения морга, установка на автомобиль. Перевозка на кладбище (до места захоронения).</w:t>
            </w:r>
          </w:p>
        </w:tc>
      </w:tr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Погребение: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Рытье стандартной могилы с расчисткой места захоронения от снега в зимнее время.</w:t>
            </w:r>
          </w:p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Снятие гроба с телом умершего с автомобиля и перенос до места захоронения.</w:t>
            </w:r>
          </w:p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Забивка крышки гроба и опускание гроба в могилу.</w:t>
            </w:r>
          </w:p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Засыпка могилы и устройство надмогильного холма, установка регистрационного знака (крест)</w:t>
            </w:r>
          </w:p>
        </w:tc>
      </w:tr>
    </w:tbl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Приложение № 4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 постановлению администрации </w:t>
      </w:r>
    </w:p>
    <w:p w:rsidR="00783522" w:rsidRPr="00391B33" w:rsidRDefault="00C559CF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783522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сельсовета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____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.201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№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</w:t>
      </w:r>
    </w:p>
    <w:p w:rsidR="00783522" w:rsidRPr="00391B33" w:rsidRDefault="00783522" w:rsidP="00783522">
      <w:pP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Требования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к качеству услуг, предоставляемых 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 умершего на территории </w:t>
      </w:r>
      <w:r w:rsidR="00C559CF" w:rsidRPr="00391B33">
        <w:rPr>
          <w:rFonts w:ascii="Times New Roman" w:hAnsi="Times New Roman"/>
          <w:b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 сельсовета 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3260"/>
        <w:gridCol w:w="5387"/>
      </w:tblGrid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№</w:t>
            </w:r>
          </w:p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Гарантируемый перечень услуг по погребению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Требования к качеству предоставляемых услуг</w:t>
            </w:r>
          </w:p>
        </w:tc>
      </w:tr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Оформление документов, необходимых для погребения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Оформление государственного свидетельства о смерти по установленной форме, справки о смерти для назначения и выплаты единовременного государственного пособия по установленной форме, документов, необходимых для получения возмещения стоимости гарантированных услуг.</w:t>
            </w:r>
          </w:p>
        </w:tc>
      </w:tr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Облачение тела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Предоставление савана из хлопчатобумажной ткани длинной 4 метра. Облачение тела.</w:t>
            </w:r>
          </w:p>
        </w:tc>
      </w:tr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Предоставление гроба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Предоставление гроба с внутренней обивкой х/б тканью (расход ткани 6,0 метров). Снятие гроба и других предметов, необходимых для погребения, со стеллажа, вынос их из помещения предприятия и погрузка в автомобиль.</w:t>
            </w:r>
          </w:p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Доставка гроба к зданию морга.</w:t>
            </w:r>
          </w:p>
        </w:tc>
      </w:tr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Перевозка тела (останков) умершего на кладбище </w:t>
            </w: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(в крематорий)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Вынос гроба с телом умершего из морга, с установкой в автомобиль. Перевозка на кладбище (до места захоронения).</w:t>
            </w:r>
          </w:p>
        </w:tc>
      </w:tr>
      <w:tr w:rsidR="00783522" w:rsidRPr="00391B33" w:rsidTr="0078352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Погребение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Рытье стандартной могилы с расчисткой места захоронения от снега в зимнее время. Снятие гроба с телом умершего с автомобиля и перенос до места захоронения.</w:t>
            </w:r>
          </w:p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Забивка крышки гроба и опускание гроба в могилу. Засыпка могилы и устройство надмогильного холма, установка регистрационного знака (крест).</w:t>
            </w:r>
          </w:p>
        </w:tc>
      </w:tr>
    </w:tbl>
    <w:p w:rsidR="00783522" w:rsidRPr="00391B33" w:rsidRDefault="00783522" w:rsidP="00783522">
      <w:pPr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Приложение № 5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 постановлению администрации </w:t>
      </w:r>
    </w:p>
    <w:p w:rsidR="00783522" w:rsidRPr="00391B33" w:rsidRDefault="00C559CF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783522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сельсовета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.201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№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</w:t>
      </w:r>
    </w:p>
    <w:p w:rsidR="00783522" w:rsidRPr="00391B33" w:rsidRDefault="00783522" w:rsidP="0078352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>СТОИМОСТЬ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услуг,  предоставляемых согласно </w:t>
      </w: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гарантированному перечню услуг по погребению на территории </w:t>
      </w:r>
      <w:r w:rsidR="00C559CF" w:rsidRPr="00391B33">
        <w:rPr>
          <w:rFonts w:ascii="Times New Roman" w:hAnsi="Times New Roman"/>
          <w:b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сельсовета Северного района Новосибирской области</w:t>
      </w: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 01 февраля 201</w:t>
      </w:r>
      <w:r w:rsidR="00C92C3F" w:rsidRPr="00391B33">
        <w:rPr>
          <w:rFonts w:ascii="Times New Roman" w:hAnsi="Times New Roman"/>
          <w:b/>
          <w:color w:val="000000" w:themeColor="text1"/>
          <w:sz w:val="28"/>
          <w:szCs w:val="28"/>
        </w:rPr>
        <w:t>9</w:t>
      </w: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года</w:t>
      </w: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941"/>
        <w:gridCol w:w="3379"/>
      </w:tblGrid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услуг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Сумма затрат (рублей)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F703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3349,00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585,40</w:t>
            </w:r>
          </w:p>
        </w:tc>
      </w:tr>
      <w:tr w:rsidR="00783522" w:rsidRPr="00391B33" w:rsidTr="00783522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Погребение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F703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3201,36</w:t>
            </w:r>
          </w:p>
        </w:tc>
      </w:tr>
      <w:tr w:rsidR="00783522" w:rsidRPr="00391B33" w:rsidTr="0078352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в.т.ч</w:t>
            </w:r>
            <w:proofErr w:type="gramStart"/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.с</w:t>
            </w:r>
            <w:proofErr w:type="gramEnd"/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тоимость</w:t>
            </w:r>
            <w:proofErr w:type="spellEnd"/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рытья стандартной могилы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F703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2368,18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C92C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7135,76</w:t>
            </w:r>
          </w:p>
        </w:tc>
      </w:tr>
    </w:tbl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Приложение № 6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 постановлению администрации </w:t>
      </w:r>
    </w:p>
    <w:p w:rsidR="00783522" w:rsidRPr="00391B33" w:rsidRDefault="00C559CF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color w:val="000000" w:themeColor="text1"/>
          <w:sz w:val="28"/>
          <w:szCs w:val="28"/>
        </w:rPr>
        <w:t>Гражданцевского</w:t>
      </w:r>
      <w:r w:rsidR="00783522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сельсовета 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№ </w:t>
      </w:r>
      <w:r w:rsidR="00C92C3F" w:rsidRPr="00391B33">
        <w:rPr>
          <w:rFonts w:ascii="Times New Roman" w:eastAsia="Times New Roman" w:hAnsi="Times New Roman"/>
          <w:color w:val="000000" w:themeColor="text1"/>
          <w:sz w:val="28"/>
          <w:szCs w:val="28"/>
        </w:rPr>
        <w:t>___</w:t>
      </w: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>СТОИМОСТЬ</w:t>
      </w:r>
    </w:p>
    <w:p w:rsidR="00783522" w:rsidRPr="00391B33" w:rsidRDefault="00783522" w:rsidP="007835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услуг,  предоставляемых </w:t>
      </w: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 умершего на территории </w:t>
      </w:r>
      <w:r w:rsidR="00C559CF" w:rsidRPr="00391B33">
        <w:rPr>
          <w:rFonts w:ascii="Times New Roman" w:hAnsi="Times New Roman"/>
          <w:b/>
          <w:color w:val="000000" w:themeColor="text1"/>
          <w:sz w:val="28"/>
          <w:szCs w:val="28"/>
        </w:rPr>
        <w:t>Гражданцевского</w:t>
      </w:r>
      <w:r w:rsidRPr="00391B3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 сельсовета Северного района                 Новосибирской области </w:t>
      </w: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>с 01 февраля 201</w:t>
      </w:r>
      <w:r w:rsidR="00C92C3F" w:rsidRPr="00391B33">
        <w:rPr>
          <w:rFonts w:ascii="Times New Roman" w:hAnsi="Times New Roman"/>
          <w:b/>
          <w:color w:val="000000" w:themeColor="text1"/>
          <w:sz w:val="28"/>
          <w:szCs w:val="28"/>
        </w:rPr>
        <w:t>9</w:t>
      </w:r>
      <w:r w:rsidRPr="00391B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года</w:t>
      </w: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941"/>
        <w:gridCol w:w="3379"/>
      </w:tblGrid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услуг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Сумма затрат (рублей)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Оформление документов, необходимых для погребения.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Облачение тела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313, 62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BA4A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2977,26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Перевозка тела (останков) умершего на кладбище (в крематорий).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795,58</w:t>
            </w:r>
          </w:p>
        </w:tc>
      </w:tr>
      <w:tr w:rsidR="00783522" w:rsidRPr="00391B33" w:rsidTr="00783522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Погребение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BA4A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3347,63</w:t>
            </w:r>
          </w:p>
        </w:tc>
      </w:tr>
      <w:tr w:rsidR="00783522" w:rsidRPr="00391B33" w:rsidTr="0078352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7835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т.ч. стоимость рытья стандартной могилы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BA4A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2514,45</w:t>
            </w:r>
          </w:p>
        </w:tc>
      </w:tr>
      <w:tr w:rsidR="00783522" w:rsidRPr="00391B33" w:rsidTr="007835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22" w:rsidRPr="00391B33" w:rsidRDefault="0078352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522" w:rsidRPr="00391B33" w:rsidRDefault="00C92C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91B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7434,09</w:t>
            </w:r>
          </w:p>
        </w:tc>
      </w:tr>
    </w:tbl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3522" w:rsidRPr="00391B33" w:rsidRDefault="00783522" w:rsidP="00783522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sectPr w:rsidR="00783522" w:rsidRPr="00391B33">
          <w:pgSz w:w="11906" w:h="16838"/>
          <w:pgMar w:top="1134" w:right="794" w:bottom="1077" w:left="1021" w:header="709" w:footer="709" w:gutter="0"/>
          <w:cols w:space="720"/>
        </w:sectPr>
      </w:pPr>
    </w:p>
    <w:p w:rsidR="00DC4AE0" w:rsidRPr="00391B33" w:rsidRDefault="00DC4AE0" w:rsidP="00783522">
      <w:pPr>
        <w:rPr>
          <w:color w:val="000000" w:themeColor="text1"/>
        </w:rPr>
      </w:pPr>
    </w:p>
    <w:sectPr w:rsidR="00DC4AE0" w:rsidRPr="00391B33" w:rsidSect="00081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4468"/>
    <w:multiLevelType w:val="hybridMultilevel"/>
    <w:tmpl w:val="8032A360"/>
    <w:lvl w:ilvl="0" w:tplc="D7E644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D0EC70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7E97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E0A8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7EF7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2CB0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62D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CCC3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32FF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1A3BDA"/>
    <w:multiLevelType w:val="hybridMultilevel"/>
    <w:tmpl w:val="AC1C482A"/>
    <w:lvl w:ilvl="0" w:tplc="AD60C90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8155A0"/>
    <w:multiLevelType w:val="hybridMultilevel"/>
    <w:tmpl w:val="0ADA98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0E52"/>
    <w:rsid w:val="00081285"/>
    <w:rsid w:val="00091AAB"/>
    <w:rsid w:val="002534BF"/>
    <w:rsid w:val="00391B33"/>
    <w:rsid w:val="00454F84"/>
    <w:rsid w:val="00487016"/>
    <w:rsid w:val="0050360C"/>
    <w:rsid w:val="00671200"/>
    <w:rsid w:val="006844F3"/>
    <w:rsid w:val="00684BAC"/>
    <w:rsid w:val="00783522"/>
    <w:rsid w:val="008B0E52"/>
    <w:rsid w:val="009D05B7"/>
    <w:rsid w:val="009D644E"/>
    <w:rsid w:val="00AB3382"/>
    <w:rsid w:val="00BA4AA4"/>
    <w:rsid w:val="00C559CF"/>
    <w:rsid w:val="00C92C3F"/>
    <w:rsid w:val="00CB1D19"/>
    <w:rsid w:val="00DC4AE0"/>
    <w:rsid w:val="00E17164"/>
    <w:rsid w:val="00F70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E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D6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18</cp:revision>
  <cp:lastPrinted>2019-01-29T03:22:00Z</cp:lastPrinted>
  <dcterms:created xsi:type="dcterms:W3CDTF">2018-12-12T03:10:00Z</dcterms:created>
  <dcterms:modified xsi:type="dcterms:W3CDTF">2019-01-29T07:35:00Z</dcterms:modified>
</cp:coreProperties>
</file>